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5"/>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5"/>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5"/>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5"/>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5"/>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5"/>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0">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1">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What’s your favorite biography book or movie?  What do you love about it?</w:t>
      </w:r>
    </w:p>
    <w:p w:rsidR="00000000" w:rsidDel="00000000" w:rsidP="00000000" w:rsidRDefault="00000000" w:rsidRPr="00000000" w14:paraId="00000012">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your earliest memory of the stories about Jesus?</w:t>
      </w:r>
    </w:p>
    <w:p w:rsidR="00000000" w:rsidDel="00000000" w:rsidP="00000000" w:rsidRDefault="00000000" w:rsidRPr="00000000" w14:paraId="00000013">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6">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Luke 1:1 - 4 and Luke 3:1 - 2</w:t>
      </w:r>
    </w:p>
    <w:p w:rsidR="00000000" w:rsidDel="00000000" w:rsidP="00000000" w:rsidRDefault="00000000" w:rsidRPr="00000000" w14:paraId="00000019">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genre or type of writing does it seem like this is?  What is the significance of that?</w:t>
      </w:r>
    </w:p>
    <w:p w:rsidR="00000000" w:rsidDel="00000000" w:rsidP="00000000" w:rsidRDefault="00000000" w:rsidRPr="00000000" w14:paraId="0000001B">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expectations should we have because of the genre or type of writing this book is?</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“other accounts” might the author be referring to?  </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we know about the recipient of this book?</w:t>
      </w:r>
    </w:p>
    <w:p w:rsidR="00000000" w:rsidDel="00000000" w:rsidP="00000000" w:rsidRDefault="00000000" w:rsidRPr="00000000" w14:paraId="0000001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can we say about when the events of this book took place?</w:t>
      </w:r>
    </w:p>
    <w:p w:rsidR="00000000" w:rsidDel="00000000" w:rsidP="00000000" w:rsidRDefault="00000000" w:rsidRPr="00000000" w14:paraId="0000001F">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can we say about when this book was written?</w:t>
      </w:r>
    </w:p>
    <w:p w:rsidR="00000000" w:rsidDel="00000000" w:rsidP="00000000" w:rsidRDefault="00000000" w:rsidRPr="00000000" w14:paraId="00000020">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the author trying to accomplish?  What is the author’s goal?</w:t>
      </w:r>
    </w:p>
    <w:p w:rsidR="00000000" w:rsidDel="00000000" w:rsidP="00000000" w:rsidRDefault="00000000" w:rsidRPr="00000000" w14:paraId="0000002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3">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 What is the significance for followers of Jesus today that a historical biography about Jesus was written 2000 years ago?  </w:t>
      </w:r>
    </w:p>
    <w:p w:rsidR="00000000" w:rsidDel="00000000" w:rsidP="00000000" w:rsidRDefault="00000000" w:rsidRPr="00000000" w14:paraId="00000026">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that say about God?  How God has acted in the past?  How God is at work today?  How God interacts with humans in history?</w:t>
      </w:r>
    </w:p>
    <w:p w:rsidR="00000000" w:rsidDel="00000000" w:rsidP="00000000" w:rsidRDefault="00000000" w:rsidRPr="00000000" w14:paraId="00000027">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that say about how God communicates to us?  What does it say about how we should think about Scripture?</w:t>
      </w:r>
    </w:p>
    <w:p w:rsidR="00000000" w:rsidDel="00000000" w:rsidP="00000000" w:rsidRDefault="00000000" w:rsidRPr="00000000" w14:paraId="00000028">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tell us about our need?  </w:t>
      </w:r>
    </w:p>
    <w:p w:rsidR="00000000" w:rsidDel="00000000" w:rsidP="00000000" w:rsidRDefault="00000000" w:rsidRPr="00000000" w14:paraId="00000029">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this providing in response to human need?  </w:t>
      </w:r>
    </w:p>
    <w:p w:rsidR="00000000" w:rsidDel="00000000" w:rsidP="00000000" w:rsidRDefault="00000000" w:rsidRPr="00000000" w14:paraId="0000002A">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tell us about what is mean to faithfully follow God?</w:t>
      </w:r>
    </w:p>
    <w:p w:rsidR="00000000" w:rsidDel="00000000" w:rsidP="00000000" w:rsidRDefault="00000000" w:rsidRPr="00000000" w14:paraId="0000002B">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there an attitude to be adopted?  </w:t>
      </w:r>
    </w:p>
    <w:p w:rsidR="00000000" w:rsidDel="00000000" w:rsidP="00000000" w:rsidRDefault="00000000" w:rsidRPr="00000000" w14:paraId="0000002C">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there a model to follow?</w:t>
      </w:r>
    </w:p>
    <w:p w:rsidR="00000000" w:rsidDel="00000000" w:rsidP="00000000" w:rsidRDefault="00000000" w:rsidRPr="00000000" w14:paraId="0000002D">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there a truth to believe?</w:t>
      </w:r>
    </w:p>
    <w:p w:rsidR="00000000" w:rsidDel="00000000" w:rsidP="00000000" w:rsidRDefault="00000000" w:rsidRPr="00000000" w14:paraId="0000002E">
      <w:pPr>
        <w:pageBreakBefore w:val="0"/>
        <w:numPr>
          <w:ilvl w:val="0"/>
          <w:numId w:val="4"/>
        </w:numPr>
        <w:ind w:left="720" w:hanging="360"/>
        <w:rPr>
          <w:rFonts w:ascii="Montserrat" w:cs="Montserrat" w:eastAsia="Montserrat" w:hAnsi="Montserrat"/>
          <w:u w:val="none"/>
        </w:rPr>
      </w:pPr>
      <w:r w:rsidDel="00000000" w:rsidR="00000000" w:rsidRPr="00000000">
        <w:rPr>
          <w:rtl w:val="0"/>
        </w:rPr>
      </w:r>
    </w:p>
    <w:p w:rsidR="00000000" w:rsidDel="00000000" w:rsidP="00000000" w:rsidRDefault="00000000" w:rsidRPr="00000000" w14:paraId="0000002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31">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32">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want to engage with the book of Luke over the coming 6 months?  </w:t>
      </w:r>
    </w:p>
    <w:p w:rsidR="00000000" w:rsidDel="00000000" w:rsidP="00000000" w:rsidRDefault="00000000" w:rsidRPr="00000000" w14:paraId="00000034">
      <w:pPr>
        <w:pageBreakBefore w:val="0"/>
        <w:numPr>
          <w:ilvl w:val="1"/>
          <w:numId w:val="9"/>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want to engage with Luke and this series as a group?</w:t>
      </w:r>
    </w:p>
    <w:p w:rsidR="00000000" w:rsidDel="00000000" w:rsidP="00000000" w:rsidRDefault="00000000" w:rsidRPr="00000000" w14:paraId="00000035">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God saying to you personally about his trustworthiness?  About the truth of his actions in history?</w:t>
      </w:r>
    </w:p>
    <w:p w:rsidR="00000000" w:rsidDel="00000000" w:rsidP="00000000" w:rsidRDefault="00000000" w:rsidRPr="00000000" w14:paraId="00000036">
      <w:pPr>
        <w:pageBreakBefore w:val="0"/>
        <w:numPr>
          <w:ilvl w:val="1"/>
          <w:numId w:val="9"/>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feel challenged and invited to respond?</w:t>
      </w:r>
    </w:p>
    <w:p w:rsidR="00000000" w:rsidDel="00000000" w:rsidP="00000000" w:rsidRDefault="00000000" w:rsidRPr="00000000" w14:paraId="00000037">
      <w:pPr>
        <w:pageBreakBefore w:val="0"/>
        <w:numPr>
          <w:ilvl w:val="2"/>
          <w:numId w:val="9"/>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Do you feel called to more carefully investigate?</w:t>
      </w:r>
    </w:p>
    <w:p w:rsidR="00000000" w:rsidDel="00000000" w:rsidP="00000000" w:rsidRDefault="00000000" w:rsidRPr="00000000" w14:paraId="00000038">
      <w:pPr>
        <w:pageBreakBefore w:val="0"/>
        <w:numPr>
          <w:ilvl w:val="2"/>
          <w:numId w:val="9"/>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Do you feel called to trust with greater certainty?</w:t>
      </w:r>
    </w:p>
    <w:p w:rsidR="00000000" w:rsidDel="00000000" w:rsidP="00000000" w:rsidRDefault="00000000" w:rsidRPr="00000000" w14:paraId="00000039">
      <w:pPr>
        <w:pageBreakBefore w:val="0"/>
        <w:numPr>
          <w:ilvl w:val="2"/>
          <w:numId w:val="9"/>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Do you feel called to share Jesus with others as the author of this book did?</w:t>
      </w:r>
    </w:p>
    <w:p w:rsidR="00000000" w:rsidDel="00000000" w:rsidP="00000000" w:rsidRDefault="00000000" w:rsidRPr="00000000" w14:paraId="0000003A">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Pray for one another about the ways you feel called to respond to God.</w:t>
      </w:r>
      <w:r w:rsidDel="00000000" w:rsidR="00000000" w:rsidRPr="00000000">
        <w:rPr>
          <w:rtl w:val="0"/>
        </w:rPr>
      </w:r>
    </w:p>
    <w:p w:rsidR="00000000" w:rsidDel="00000000" w:rsidP="00000000" w:rsidRDefault="00000000" w:rsidRPr="00000000" w14:paraId="0000003B">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C">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F">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40">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certainty of the things you’ve been taught</w:t>
    </w:r>
  </w:p>
  <w:p w:rsidR="00000000" w:rsidDel="00000000" w:rsidP="00000000" w:rsidRDefault="00000000" w:rsidRPr="00000000" w14:paraId="00000041">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Christian Lindbeck</w:t>
    </w:r>
  </w:p>
  <w:p w:rsidR="00000000" w:rsidDel="00000000" w:rsidP="00000000" w:rsidRDefault="00000000" w:rsidRPr="00000000" w14:paraId="00000042">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2 - 26 - 23</w:t>
    </w:r>
    <w:r w:rsidDel="00000000" w:rsidR="00000000" w:rsidRPr="00000000">
      <w:rPr>
        <w:rtl w:val="0"/>
      </w:rPr>
    </w:r>
  </w:p>
  <w:p w:rsidR="00000000" w:rsidDel="00000000" w:rsidP="00000000" w:rsidRDefault="00000000" w:rsidRPr="00000000" w14:paraId="00000043">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